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B9" w:rsidRPr="00DB2F83" w:rsidRDefault="00DB2F83">
      <w:pPr>
        <w:rPr>
          <w:rFonts w:ascii="Times New Roman" w:hAnsi="Times New Roman" w:cs="Times New Roman"/>
          <w:b/>
          <w:sz w:val="24"/>
          <w:szCs w:val="24"/>
        </w:rPr>
      </w:pPr>
      <w:r w:rsidRPr="00DB2F83">
        <w:rPr>
          <w:rFonts w:ascii="Times New Roman" w:hAnsi="Times New Roman" w:cs="Times New Roman"/>
          <w:b/>
          <w:sz w:val="24"/>
          <w:szCs w:val="24"/>
        </w:rPr>
        <w:t>Тема: Логотипы, как основа фирменного стиля. Фирменный стиль, как основа визуальной идентичности бренда. Визуальная идентичность бренда, как основная составляющая бренда. Примеры</w:t>
      </w:r>
    </w:p>
    <w:p w:rsidR="00DB2F83" w:rsidRPr="00DB2F83" w:rsidRDefault="00DB2F83">
      <w:pPr>
        <w:rPr>
          <w:rFonts w:ascii="Times New Roman" w:hAnsi="Times New Roman" w:cs="Times New Roman"/>
          <w:sz w:val="24"/>
          <w:szCs w:val="24"/>
        </w:rPr>
      </w:pPr>
      <w:r w:rsidRPr="00DB2F83">
        <w:rPr>
          <w:rFonts w:ascii="Times New Roman" w:hAnsi="Times New Roman" w:cs="Times New Roman"/>
          <w:sz w:val="24"/>
          <w:szCs w:val="24"/>
        </w:rPr>
        <w:t>Требования:</w:t>
      </w:r>
    </w:p>
    <w:p w:rsidR="00DB2F83" w:rsidRPr="00DB2F83" w:rsidRDefault="00DB2F83" w:rsidP="00DB2F83">
      <w:pPr>
        <w:pStyle w:val="1"/>
        <w:keepNext/>
        <w:numPr>
          <w:ilvl w:val="0"/>
          <w:numId w:val="1"/>
        </w:numPr>
        <w:suppressAutoHyphens/>
        <w:spacing w:before="0" w:beforeAutospacing="0" w:after="120" w:afterAutospacing="0"/>
        <w:jc w:val="center"/>
        <w:rPr>
          <w:sz w:val="24"/>
          <w:szCs w:val="24"/>
        </w:rPr>
      </w:pPr>
      <w:r w:rsidRPr="00DB2F83">
        <w:rPr>
          <w:sz w:val="24"/>
          <w:szCs w:val="24"/>
        </w:rPr>
        <w:t xml:space="preserve">Технические требования к мини-эссе. </w:t>
      </w:r>
    </w:p>
    <w:p w:rsidR="00DB2F83" w:rsidRPr="00DB2F83" w:rsidRDefault="00DB2F83" w:rsidP="00DB2F83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B2F83">
        <w:rPr>
          <w:rFonts w:ascii="Times New Roman" w:hAnsi="Times New Roman" w:cs="Times New Roman"/>
          <w:sz w:val="24"/>
          <w:szCs w:val="24"/>
        </w:rPr>
        <w:t xml:space="preserve">Объём мини-эссе должен составлять </w:t>
      </w:r>
      <w:r w:rsidRPr="00DB2F83">
        <w:rPr>
          <w:rFonts w:ascii="Times New Roman" w:hAnsi="Times New Roman" w:cs="Times New Roman"/>
          <w:b/>
          <w:sz w:val="24"/>
          <w:szCs w:val="24"/>
        </w:rPr>
        <w:t>не более 1 страницы, желательно</w:t>
      </w:r>
      <w:r w:rsidRPr="00DB2F83">
        <w:rPr>
          <w:rFonts w:ascii="Times New Roman" w:hAnsi="Times New Roman" w:cs="Times New Roman"/>
          <w:sz w:val="24"/>
          <w:szCs w:val="24"/>
        </w:rPr>
        <w:t xml:space="preserve"> </w:t>
      </w:r>
      <w:r w:rsidRPr="00DB2F83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>(но если раскрыть материал в одну страницу не получается, то, в крайнем случае, можно и больше)</w:t>
      </w:r>
      <w:r w:rsidRPr="00DB2F83">
        <w:rPr>
          <w:rFonts w:ascii="Times New Roman" w:hAnsi="Times New Roman" w:cs="Times New Roman"/>
          <w:sz w:val="24"/>
          <w:szCs w:val="24"/>
        </w:rPr>
        <w:t xml:space="preserve"> напечатанной в редакторе </w:t>
      </w:r>
      <w:proofErr w:type="spellStart"/>
      <w:r w:rsidRPr="00DB2F8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B2F83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DB2F8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B2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8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B2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8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B2F83">
        <w:rPr>
          <w:rFonts w:ascii="Times New Roman" w:hAnsi="Times New Roman" w:cs="Times New Roman"/>
          <w:sz w:val="24"/>
          <w:szCs w:val="24"/>
        </w:rPr>
        <w:t>, размер шрифта 14, интервал 1.5, поля левое 3 см, остальные 2 см, форматирование текста «по ширине». Отступ первой строки 1 см. (не пробелами).</w:t>
      </w:r>
    </w:p>
    <w:p w:rsidR="00DB2F83" w:rsidRPr="00DB2F83" w:rsidRDefault="00DB2F83" w:rsidP="00DB2F83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B2F83">
        <w:rPr>
          <w:rFonts w:ascii="Times New Roman" w:hAnsi="Times New Roman" w:cs="Times New Roman"/>
          <w:sz w:val="24"/>
          <w:szCs w:val="24"/>
        </w:rPr>
        <w:t xml:space="preserve">Требования к сноскам. Сноска на использованную в эссе монографию или интернет-ресурс ставится в случае если студент приводит факт, цифру или </w:t>
      </w:r>
      <w:proofErr w:type="gramStart"/>
      <w:r w:rsidRPr="00DB2F83">
        <w:rPr>
          <w:rFonts w:ascii="Times New Roman" w:hAnsi="Times New Roman" w:cs="Times New Roman"/>
          <w:sz w:val="24"/>
          <w:szCs w:val="24"/>
        </w:rPr>
        <w:t>понятие</w:t>
      </w:r>
      <w:proofErr w:type="gramEnd"/>
      <w:r w:rsidRPr="00DB2F83">
        <w:rPr>
          <w:rFonts w:ascii="Times New Roman" w:hAnsi="Times New Roman" w:cs="Times New Roman"/>
          <w:sz w:val="24"/>
          <w:szCs w:val="24"/>
        </w:rPr>
        <w:t xml:space="preserve"> упомянутое в источнике, а также </w:t>
      </w:r>
      <w:r w:rsidRPr="00DB2F83">
        <w:rPr>
          <w:rFonts w:ascii="Times New Roman" w:hAnsi="Times New Roman" w:cs="Times New Roman"/>
          <w:b/>
          <w:sz w:val="24"/>
          <w:szCs w:val="24"/>
        </w:rPr>
        <w:t>в случае прямого цитирования</w:t>
      </w:r>
      <w:r w:rsidRPr="00DB2F83">
        <w:rPr>
          <w:rFonts w:ascii="Times New Roman" w:hAnsi="Times New Roman" w:cs="Times New Roman"/>
          <w:sz w:val="24"/>
          <w:szCs w:val="24"/>
        </w:rPr>
        <w:t xml:space="preserve">. Обычно в эссе присутствует 1-3 сноски, </w:t>
      </w:r>
      <w:r w:rsidRPr="00DB2F83">
        <w:rPr>
          <w:rFonts w:ascii="Times New Roman" w:hAnsi="Times New Roman" w:cs="Times New Roman"/>
          <w:b/>
          <w:sz w:val="24"/>
          <w:szCs w:val="24"/>
        </w:rPr>
        <w:t>хотя это не обязательное правило.</w:t>
      </w:r>
      <w:r w:rsidRPr="00DB2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F83" w:rsidRPr="00DB2F83" w:rsidRDefault="00DB2F83" w:rsidP="00DB2F83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B2F83">
        <w:rPr>
          <w:rFonts w:ascii="Times New Roman" w:hAnsi="Times New Roman" w:cs="Times New Roman"/>
          <w:sz w:val="24"/>
          <w:szCs w:val="24"/>
        </w:rPr>
        <w:t xml:space="preserve">Сноска оформляется следующим образом: Фамилия автора, инициалы, название книги, место и год издания. Номер </w:t>
      </w:r>
      <w:proofErr w:type="gramStart"/>
      <w:r w:rsidRPr="00DB2F83">
        <w:rPr>
          <w:rFonts w:ascii="Times New Roman" w:hAnsi="Times New Roman" w:cs="Times New Roman"/>
          <w:sz w:val="24"/>
          <w:szCs w:val="24"/>
        </w:rPr>
        <w:t>страницы</w:t>
      </w:r>
      <w:proofErr w:type="gramEnd"/>
      <w:r w:rsidRPr="00DB2F83">
        <w:rPr>
          <w:rFonts w:ascii="Times New Roman" w:hAnsi="Times New Roman" w:cs="Times New Roman"/>
          <w:sz w:val="24"/>
          <w:szCs w:val="24"/>
        </w:rPr>
        <w:t xml:space="preserve"> с которой производится цитирование. Это формальности, но просто так принято оформлять (если хотите, это правила хорошего тона). Например: Автор И.О. Название </w:t>
      </w:r>
      <w:proofErr w:type="spellStart"/>
      <w:r w:rsidRPr="00DB2F83">
        <w:rPr>
          <w:rFonts w:ascii="Times New Roman" w:hAnsi="Times New Roman" w:cs="Times New Roman"/>
          <w:sz w:val="24"/>
          <w:szCs w:val="24"/>
        </w:rPr>
        <w:t>название</w:t>
      </w:r>
      <w:proofErr w:type="spellEnd"/>
      <w:r w:rsidRPr="00DB2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2F83">
        <w:rPr>
          <w:rFonts w:ascii="Times New Roman" w:hAnsi="Times New Roman" w:cs="Times New Roman"/>
          <w:sz w:val="24"/>
          <w:szCs w:val="24"/>
        </w:rPr>
        <w:t>название</w:t>
      </w:r>
      <w:proofErr w:type="spellEnd"/>
      <w:proofErr w:type="gramEnd"/>
      <w:r w:rsidRPr="00DB2F83">
        <w:rPr>
          <w:rFonts w:ascii="Times New Roman" w:hAnsi="Times New Roman" w:cs="Times New Roman"/>
          <w:sz w:val="24"/>
          <w:szCs w:val="24"/>
        </w:rPr>
        <w:t xml:space="preserve">. М., 2001. С.6. В случае ссылки на статью в сборнике последовательность несколько иная: Автор И.О. Название </w:t>
      </w:r>
      <w:proofErr w:type="spellStart"/>
      <w:r w:rsidRPr="00DB2F83">
        <w:rPr>
          <w:rFonts w:ascii="Times New Roman" w:hAnsi="Times New Roman" w:cs="Times New Roman"/>
          <w:sz w:val="24"/>
          <w:szCs w:val="24"/>
        </w:rPr>
        <w:t>название</w:t>
      </w:r>
      <w:proofErr w:type="spellEnd"/>
      <w:r w:rsidRPr="00DB2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2F83">
        <w:rPr>
          <w:rFonts w:ascii="Times New Roman" w:hAnsi="Times New Roman" w:cs="Times New Roman"/>
          <w:sz w:val="24"/>
          <w:szCs w:val="24"/>
        </w:rPr>
        <w:t>название</w:t>
      </w:r>
      <w:proofErr w:type="spellEnd"/>
      <w:proofErr w:type="gramEnd"/>
      <w:r w:rsidRPr="00DB2F83">
        <w:rPr>
          <w:rFonts w:ascii="Times New Roman" w:hAnsi="Times New Roman" w:cs="Times New Roman"/>
          <w:sz w:val="24"/>
          <w:szCs w:val="24"/>
        </w:rPr>
        <w:t xml:space="preserve"> сборника. // Название </w:t>
      </w:r>
      <w:proofErr w:type="spellStart"/>
      <w:r w:rsidRPr="00DB2F83">
        <w:rPr>
          <w:rFonts w:ascii="Times New Roman" w:hAnsi="Times New Roman" w:cs="Times New Roman"/>
          <w:sz w:val="24"/>
          <w:szCs w:val="24"/>
        </w:rPr>
        <w:t>название</w:t>
      </w:r>
      <w:proofErr w:type="spellEnd"/>
      <w:r w:rsidRPr="00DB2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2F83">
        <w:rPr>
          <w:rFonts w:ascii="Times New Roman" w:hAnsi="Times New Roman" w:cs="Times New Roman"/>
          <w:sz w:val="24"/>
          <w:szCs w:val="24"/>
        </w:rPr>
        <w:t>название</w:t>
      </w:r>
      <w:proofErr w:type="spellEnd"/>
      <w:proofErr w:type="gramEnd"/>
      <w:r w:rsidRPr="00DB2F83">
        <w:rPr>
          <w:rFonts w:ascii="Times New Roman" w:hAnsi="Times New Roman" w:cs="Times New Roman"/>
          <w:sz w:val="24"/>
          <w:szCs w:val="24"/>
        </w:rPr>
        <w:t xml:space="preserve"> статьи.: Сб. М., 2004. С.362.</w:t>
      </w:r>
    </w:p>
    <w:p w:rsidR="00DB2F83" w:rsidRPr="00DB2F83" w:rsidRDefault="00DB2F83" w:rsidP="00DB2F83">
      <w:pPr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F83">
        <w:rPr>
          <w:rFonts w:ascii="Times New Roman" w:hAnsi="Times New Roman" w:cs="Times New Roman"/>
          <w:sz w:val="24"/>
          <w:szCs w:val="24"/>
        </w:rPr>
        <w:t>Как ставить сноски на интерактивные ресурсы и источники, вы знаете и без меня, однако, требование: сноски должны быть с активной гиперссылкой</w:t>
      </w:r>
    </w:p>
    <w:p w:rsidR="00DB2F83" w:rsidRPr="00DB2F83" w:rsidRDefault="00DB2F83" w:rsidP="00DB2F83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B2F83">
        <w:rPr>
          <w:rFonts w:ascii="Times New Roman" w:hAnsi="Times New Roman" w:cs="Times New Roman"/>
          <w:b/>
          <w:sz w:val="24"/>
          <w:szCs w:val="24"/>
        </w:rPr>
        <w:t>Т.е. не</w:t>
      </w:r>
      <w:r w:rsidRPr="00DB2F83">
        <w:rPr>
          <w:rFonts w:ascii="Times New Roman" w:hAnsi="Times New Roman" w:cs="Times New Roman"/>
          <w:sz w:val="24"/>
          <w:szCs w:val="24"/>
        </w:rPr>
        <w:t xml:space="preserve"> http://www.i-type.ru/typogr2.</w:t>
      </w:r>
      <w:proofErr w:type="gramStart"/>
      <w:r w:rsidRPr="00DB2F83">
        <w:rPr>
          <w:rFonts w:ascii="Times New Roman" w:hAnsi="Times New Roman" w:cs="Times New Roman"/>
          <w:sz w:val="24"/>
          <w:szCs w:val="24"/>
        </w:rPr>
        <w:t>html</w:t>
      </w:r>
      <w:proofErr w:type="gramEnd"/>
      <w:r w:rsidRPr="00DB2F83">
        <w:rPr>
          <w:rFonts w:ascii="Times New Roman" w:hAnsi="Times New Roman" w:cs="Times New Roman"/>
          <w:sz w:val="24"/>
          <w:szCs w:val="24"/>
        </w:rPr>
        <w:t xml:space="preserve"> </w:t>
      </w:r>
      <w:r w:rsidRPr="00DB2F83">
        <w:rPr>
          <w:rFonts w:ascii="Times New Roman" w:hAnsi="Times New Roman" w:cs="Times New Roman"/>
          <w:b/>
          <w:sz w:val="24"/>
          <w:szCs w:val="24"/>
        </w:rPr>
        <w:t>а</w:t>
      </w:r>
      <w:r w:rsidRPr="00DB2F8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B2F83">
          <w:rPr>
            <w:rStyle w:val="a4"/>
            <w:rFonts w:ascii="Times New Roman" w:hAnsi="Times New Roman" w:cs="Times New Roman"/>
            <w:sz w:val="24"/>
            <w:szCs w:val="24"/>
          </w:rPr>
          <w:t>http://www.i-type.ru/typogr2.html</w:t>
        </w:r>
      </w:hyperlink>
    </w:p>
    <w:p w:rsidR="00DB2F83" w:rsidRPr="00DB2F83" w:rsidRDefault="00DB2F83">
      <w:pPr>
        <w:rPr>
          <w:rFonts w:ascii="Times New Roman" w:hAnsi="Times New Roman" w:cs="Times New Roman"/>
          <w:sz w:val="24"/>
          <w:szCs w:val="24"/>
        </w:rPr>
      </w:pPr>
    </w:p>
    <w:p w:rsidR="00DB2F83" w:rsidRPr="00DB2F83" w:rsidRDefault="00DB2F83">
      <w:pPr>
        <w:rPr>
          <w:rFonts w:ascii="Times New Roman" w:hAnsi="Times New Roman" w:cs="Times New Roman"/>
          <w:sz w:val="24"/>
          <w:szCs w:val="24"/>
        </w:rPr>
      </w:pPr>
    </w:p>
    <w:sectPr w:rsidR="00DB2F83" w:rsidRPr="00DB2F83" w:rsidSect="004D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F83"/>
    <w:rsid w:val="002F610A"/>
    <w:rsid w:val="003E2E02"/>
    <w:rsid w:val="004D15B9"/>
    <w:rsid w:val="00DB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02"/>
  </w:style>
  <w:style w:type="paragraph" w:styleId="1">
    <w:name w:val="heading 1"/>
    <w:basedOn w:val="a"/>
    <w:link w:val="10"/>
    <w:qFormat/>
    <w:rsid w:val="003E2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DB2F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type.ru/typogr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1389</Characters>
  <Application>Microsoft Office Word</Application>
  <DocSecurity>0</DocSecurity>
  <Lines>11</Lines>
  <Paragraphs>3</Paragraphs>
  <ScaleCrop>false</ScaleCrop>
  <Company>Grizli777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2013-12-15T14:05:00Z</dcterms:created>
  <dcterms:modified xsi:type="dcterms:W3CDTF">2013-12-15T14:12:00Z</dcterms:modified>
</cp:coreProperties>
</file>